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1C" w:rsidRDefault="00F73BCE" w:rsidP="00F73BCE">
      <w:pPr>
        <w:spacing w:after="0" w:line="240" w:lineRule="auto"/>
        <w:jc w:val="center"/>
      </w:pPr>
      <w:r>
        <w:t>ПЕРЕЧЕНЬ</w:t>
      </w:r>
    </w:p>
    <w:p w:rsidR="00622ACC" w:rsidRPr="00622ACC" w:rsidRDefault="00F73BCE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</w:r>
      <w:r w:rsidR="00BE0FF2">
        <w:rPr>
          <w:rFonts w:eastAsia="Times New Roman" w:cs="Times New Roman"/>
          <w:szCs w:val="28"/>
          <w:lang w:eastAsia="ru-RU"/>
        </w:rPr>
        <w:t>«</w:t>
      </w:r>
      <w:r w:rsidR="00BE0FF2" w:rsidRPr="00BE0FF2">
        <w:rPr>
          <w:rFonts w:eastAsia="Times New Roman" w:cs="Times New Roman"/>
          <w:szCs w:val="28"/>
          <w:lang w:eastAsia="ru-RU"/>
        </w:rPr>
        <w:t xml:space="preserve">О преобразовании муниципальных и административно-территориальных образований </w:t>
      </w:r>
      <w:proofErr w:type="spellStart"/>
      <w:r w:rsidR="00BE0FF2" w:rsidRPr="00BE0FF2">
        <w:rPr>
          <w:rFonts w:eastAsia="Times New Roman" w:cs="Times New Roman"/>
          <w:szCs w:val="28"/>
          <w:lang w:eastAsia="ru-RU"/>
        </w:rPr>
        <w:t>Ильичёвский</w:t>
      </w:r>
      <w:proofErr w:type="spellEnd"/>
      <w:r w:rsidR="00BE0FF2" w:rsidRPr="00BE0FF2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BE0FF2" w:rsidRPr="00BE0FF2">
        <w:rPr>
          <w:rFonts w:eastAsia="Times New Roman" w:cs="Times New Roman"/>
          <w:szCs w:val="28"/>
          <w:lang w:eastAsia="ru-RU"/>
        </w:rPr>
        <w:t>Суетского</w:t>
      </w:r>
      <w:proofErr w:type="spellEnd"/>
      <w:r w:rsidR="00BE0FF2" w:rsidRPr="00BE0FF2">
        <w:rPr>
          <w:rFonts w:eastAsia="Times New Roman" w:cs="Times New Roman"/>
          <w:szCs w:val="28"/>
          <w:lang w:eastAsia="ru-RU"/>
        </w:rPr>
        <w:t xml:space="preserve"> района Алтайского края и </w:t>
      </w:r>
      <w:proofErr w:type="spellStart"/>
      <w:r w:rsidR="00BE0FF2" w:rsidRPr="00BE0FF2">
        <w:rPr>
          <w:rFonts w:eastAsia="Times New Roman" w:cs="Times New Roman"/>
          <w:szCs w:val="28"/>
          <w:lang w:eastAsia="ru-RU"/>
        </w:rPr>
        <w:t>Нижнесуетский</w:t>
      </w:r>
      <w:proofErr w:type="spellEnd"/>
      <w:r w:rsidR="00BE0FF2" w:rsidRPr="00BE0FF2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BE0FF2" w:rsidRPr="00BE0FF2">
        <w:rPr>
          <w:rFonts w:eastAsia="Times New Roman" w:cs="Times New Roman"/>
          <w:szCs w:val="28"/>
          <w:lang w:eastAsia="ru-RU"/>
        </w:rPr>
        <w:t>Суетского</w:t>
      </w:r>
      <w:proofErr w:type="spellEnd"/>
      <w:r w:rsidR="00BE0FF2" w:rsidRPr="00BE0FF2">
        <w:rPr>
          <w:rFonts w:eastAsia="Times New Roman" w:cs="Times New Roman"/>
          <w:szCs w:val="28"/>
          <w:lang w:eastAsia="ru-RU"/>
        </w:rPr>
        <w:t xml:space="preserve"> района Алтайского края</w:t>
      </w:r>
      <w:r w:rsidR="00BE0FF2">
        <w:rPr>
          <w:rFonts w:eastAsia="Times New Roman" w:cs="Times New Roman"/>
          <w:szCs w:val="28"/>
          <w:lang w:eastAsia="ru-RU"/>
        </w:rPr>
        <w:t>»</w:t>
      </w:r>
    </w:p>
    <w:p w:rsidR="00622ACC" w:rsidRPr="00622ACC" w:rsidRDefault="00622ACC" w:rsidP="00622ACC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F73BCE" w:rsidRDefault="00F73BCE" w:rsidP="00622ACC">
      <w:pPr>
        <w:spacing w:after="0" w:line="240" w:lineRule="auto"/>
        <w:jc w:val="center"/>
      </w:pPr>
    </w:p>
    <w:p w:rsidR="00F73BCE" w:rsidRDefault="00F73BCE" w:rsidP="00F73BCE">
      <w:pPr>
        <w:spacing w:after="0" w:line="240" w:lineRule="auto"/>
        <w:jc w:val="both"/>
      </w:pPr>
    </w:p>
    <w:p w:rsidR="00284E81" w:rsidRDefault="00B4107C" w:rsidP="00B21D4F">
      <w:pPr>
        <w:spacing w:after="0" w:line="240" w:lineRule="auto"/>
        <w:ind w:firstLine="851"/>
        <w:jc w:val="both"/>
      </w:pPr>
      <w:r w:rsidRPr="00B4107C">
        <w:rPr>
          <w:rFonts w:eastAsia="Times New Roman" w:cs="Times New Roman"/>
          <w:szCs w:val="28"/>
          <w:lang w:eastAsia="ru-RU"/>
        </w:rPr>
        <w:t xml:space="preserve">Принятие закона Алтайского края </w:t>
      </w:r>
      <w:r w:rsidR="00B21D4F" w:rsidRPr="00B21D4F">
        <w:rPr>
          <w:rFonts w:eastAsia="Times New Roman" w:cs="Times New Roman"/>
          <w:szCs w:val="28"/>
          <w:lang w:eastAsia="ru-RU"/>
        </w:rPr>
        <w:t>«</w:t>
      </w:r>
      <w:r w:rsidR="00BE0FF2" w:rsidRPr="00BE0FF2">
        <w:rPr>
          <w:rFonts w:eastAsia="Times New Roman" w:cs="Times New Roman"/>
          <w:szCs w:val="28"/>
          <w:lang w:eastAsia="ru-RU"/>
        </w:rPr>
        <w:t xml:space="preserve">О преобразовании муниципальных и административно-территориальных образований </w:t>
      </w:r>
      <w:proofErr w:type="spellStart"/>
      <w:r w:rsidR="00BE0FF2" w:rsidRPr="00BE0FF2">
        <w:rPr>
          <w:rFonts w:eastAsia="Times New Roman" w:cs="Times New Roman"/>
          <w:szCs w:val="28"/>
          <w:lang w:eastAsia="ru-RU"/>
        </w:rPr>
        <w:t>Ильичёвский</w:t>
      </w:r>
      <w:proofErr w:type="spellEnd"/>
      <w:r w:rsidR="00BE0FF2" w:rsidRPr="00BE0FF2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BE0FF2" w:rsidRPr="00BE0FF2">
        <w:rPr>
          <w:rFonts w:eastAsia="Times New Roman" w:cs="Times New Roman"/>
          <w:szCs w:val="28"/>
          <w:lang w:eastAsia="ru-RU"/>
        </w:rPr>
        <w:t>Суетского</w:t>
      </w:r>
      <w:proofErr w:type="spellEnd"/>
      <w:r w:rsidR="00BE0FF2" w:rsidRPr="00BE0FF2">
        <w:rPr>
          <w:rFonts w:eastAsia="Times New Roman" w:cs="Times New Roman"/>
          <w:szCs w:val="28"/>
          <w:lang w:eastAsia="ru-RU"/>
        </w:rPr>
        <w:t xml:space="preserve"> района Алтайского края и </w:t>
      </w:r>
      <w:proofErr w:type="spellStart"/>
      <w:r w:rsidR="00BE0FF2" w:rsidRPr="00BE0FF2">
        <w:rPr>
          <w:rFonts w:eastAsia="Times New Roman" w:cs="Times New Roman"/>
          <w:szCs w:val="28"/>
          <w:lang w:eastAsia="ru-RU"/>
        </w:rPr>
        <w:t>Нижнесуетский</w:t>
      </w:r>
      <w:proofErr w:type="spellEnd"/>
      <w:r w:rsidR="00BE0FF2" w:rsidRPr="00BE0FF2">
        <w:rPr>
          <w:rFonts w:eastAsia="Times New Roman" w:cs="Times New Roman"/>
          <w:szCs w:val="28"/>
          <w:lang w:eastAsia="ru-RU"/>
        </w:rPr>
        <w:t xml:space="preserve"> сельсовет </w:t>
      </w:r>
      <w:proofErr w:type="spellStart"/>
      <w:r w:rsidR="00BE0FF2" w:rsidRPr="00BE0FF2">
        <w:rPr>
          <w:rFonts w:eastAsia="Times New Roman" w:cs="Times New Roman"/>
          <w:szCs w:val="28"/>
          <w:lang w:eastAsia="ru-RU"/>
        </w:rPr>
        <w:t>Суетского</w:t>
      </w:r>
      <w:proofErr w:type="spellEnd"/>
      <w:r w:rsidR="00BE0FF2" w:rsidRPr="00BE0FF2">
        <w:rPr>
          <w:rFonts w:eastAsia="Times New Roman" w:cs="Times New Roman"/>
          <w:szCs w:val="28"/>
          <w:lang w:eastAsia="ru-RU"/>
        </w:rPr>
        <w:t xml:space="preserve"> района Алтайского края</w:t>
      </w:r>
      <w:bookmarkStart w:id="0" w:name="_GoBack"/>
      <w:bookmarkEnd w:id="0"/>
      <w:r w:rsidR="00B21D4F" w:rsidRPr="00B21D4F">
        <w:rPr>
          <w:rFonts w:eastAsia="Times New Roman" w:cs="Times New Roman"/>
          <w:szCs w:val="28"/>
          <w:lang w:eastAsia="ru-RU"/>
        </w:rPr>
        <w:t>»</w:t>
      </w:r>
      <w:r w:rsidR="00B21D4F">
        <w:rPr>
          <w:rFonts w:eastAsia="Times New Roman" w:cs="Times New Roman"/>
          <w:szCs w:val="28"/>
          <w:lang w:eastAsia="ru-RU"/>
        </w:rPr>
        <w:t xml:space="preserve"> </w:t>
      </w:r>
      <w:r w:rsidR="00284E81">
        <w:t>внесения изменений в нормативные правовые акты Алтайского края не потребует.</w:t>
      </w:r>
    </w:p>
    <w:p w:rsidR="00B4107C" w:rsidRDefault="00B4107C" w:rsidP="00284E81">
      <w:pPr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B6158D" w:rsidRPr="00B6158D" w:rsidTr="00DD7819">
        <w:tc>
          <w:tcPr>
            <w:tcW w:w="4785" w:type="dxa"/>
          </w:tcPr>
          <w:p w:rsidR="00B6158D" w:rsidRPr="00B6158D" w:rsidRDefault="00B6158D" w:rsidP="00B6158D">
            <w:pPr>
              <w:spacing w:after="0" w:line="240" w:lineRule="exact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>Заместитель Губернатора</w:t>
            </w:r>
            <w:r w:rsidRPr="00B6158D">
              <w:rPr>
                <w:rFonts w:eastAsia="Times New Roman" w:cs="Times New Roman"/>
                <w:szCs w:val="20"/>
                <w:lang w:eastAsia="ru-RU"/>
              </w:rPr>
              <w:br/>
              <w:t>Алтайского края</w:t>
            </w:r>
          </w:p>
        </w:tc>
        <w:tc>
          <w:tcPr>
            <w:tcW w:w="4785" w:type="dxa"/>
          </w:tcPr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</w:p>
          <w:p w:rsidR="00B6158D" w:rsidRPr="00B6158D" w:rsidRDefault="00B6158D" w:rsidP="00B6158D">
            <w:pPr>
              <w:keepNext/>
              <w:spacing w:after="0" w:line="240" w:lineRule="exact"/>
              <w:jc w:val="right"/>
              <w:outlineLvl w:val="8"/>
              <w:rPr>
                <w:rFonts w:eastAsia="Times New Roman" w:cs="Times New Roman"/>
                <w:szCs w:val="20"/>
                <w:lang w:eastAsia="ru-RU"/>
              </w:rPr>
            </w:pPr>
            <w:r w:rsidRPr="00B6158D">
              <w:rPr>
                <w:rFonts w:eastAsia="Times New Roman" w:cs="Times New Roman"/>
                <w:szCs w:val="20"/>
                <w:lang w:eastAsia="ru-RU"/>
              </w:rPr>
              <w:t xml:space="preserve">В.В. </w:t>
            </w:r>
            <w:proofErr w:type="spellStart"/>
            <w:r w:rsidRPr="00B6158D">
              <w:rPr>
                <w:rFonts w:eastAsia="Times New Roman" w:cs="Times New Roman"/>
                <w:szCs w:val="20"/>
                <w:lang w:eastAsia="ru-RU"/>
              </w:rPr>
              <w:t>Снесарь</w:t>
            </w:r>
            <w:proofErr w:type="spellEnd"/>
          </w:p>
        </w:tc>
      </w:tr>
    </w:tbl>
    <w:p w:rsidR="00B6158D" w:rsidRPr="00B6158D" w:rsidRDefault="00B6158D" w:rsidP="00B6158D">
      <w:pPr>
        <w:spacing w:after="0" w:line="240" w:lineRule="auto"/>
        <w:jc w:val="both"/>
        <w:rPr>
          <w:rFonts w:eastAsia="Times New Roman" w:cs="Times New Roman"/>
          <w:szCs w:val="20"/>
          <w:lang w:eastAsia="ru-RU"/>
        </w:rPr>
      </w:pPr>
    </w:p>
    <w:p w:rsidR="00B6158D" w:rsidRPr="00B4107C" w:rsidRDefault="00B6158D" w:rsidP="00B4107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Times New Roman"/>
          <w:szCs w:val="28"/>
        </w:rPr>
      </w:pPr>
    </w:p>
    <w:p w:rsidR="00B4107C" w:rsidRDefault="00B4107C" w:rsidP="00F73BCE">
      <w:pPr>
        <w:spacing w:after="0" w:line="240" w:lineRule="auto"/>
        <w:jc w:val="both"/>
      </w:pPr>
    </w:p>
    <w:sectPr w:rsidR="00B41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42"/>
    <w:rsid w:val="00000FB7"/>
    <w:rsid w:val="00002BE8"/>
    <w:rsid w:val="0000594E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44998"/>
    <w:rsid w:val="0014621B"/>
    <w:rsid w:val="00146741"/>
    <w:rsid w:val="001565FC"/>
    <w:rsid w:val="0015768A"/>
    <w:rsid w:val="00160673"/>
    <w:rsid w:val="00161630"/>
    <w:rsid w:val="001643FA"/>
    <w:rsid w:val="00170945"/>
    <w:rsid w:val="00173E31"/>
    <w:rsid w:val="001752B6"/>
    <w:rsid w:val="00175F98"/>
    <w:rsid w:val="001764BA"/>
    <w:rsid w:val="00181424"/>
    <w:rsid w:val="00183C7A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4E81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07DC"/>
    <w:rsid w:val="00322CD5"/>
    <w:rsid w:val="003235EF"/>
    <w:rsid w:val="00324C90"/>
    <w:rsid w:val="0033166C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4DC9"/>
    <w:rsid w:val="003B7464"/>
    <w:rsid w:val="003C047F"/>
    <w:rsid w:val="003C2ECE"/>
    <w:rsid w:val="003C658B"/>
    <w:rsid w:val="003C680B"/>
    <w:rsid w:val="003D2232"/>
    <w:rsid w:val="003D5531"/>
    <w:rsid w:val="003D7689"/>
    <w:rsid w:val="003E0998"/>
    <w:rsid w:val="003E0B3B"/>
    <w:rsid w:val="003F0EA2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269B"/>
    <w:rsid w:val="004654B9"/>
    <w:rsid w:val="00467D69"/>
    <w:rsid w:val="004861CB"/>
    <w:rsid w:val="00487A66"/>
    <w:rsid w:val="00487AD6"/>
    <w:rsid w:val="00492BDB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2ACC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18B0"/>
    <w:rsid w:val="007945FE"/>
    <w:rsid w:val="007954F1"/>
    <w:rsid w:val="007B19A8"/>
    <w:rsid w:val="007B402C"/>
    <w:rsid w:val="007B599F"/>
    <w:rsid w:val="007B710B"/>
    <w:rsid w:val="007B7BD6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841A3"/>
    <w:rsid w:val="008848BC"/>
    <w:rsid w:val="0088614C"/>
    <w:rsid w:val="0088676B"/>
    <w:rsid w:val="00886C13"/>
    <w:rsid w:val="00886F72"/>
    <w:rsid w:val="00887362"/>
    <w:rsid w:val="00887A81"/>
    <w:rsid w:val="00887DF8"/>
    <w:rsid w:val="00892833"/>
    <w:rsid w:val="008A333F"/>
    <w:rsid w:val="008B1488"/>
    <w:rsid w:val="008B36D1"/>
    <w:rsid w:val="008B45B2"/>
    <w:rsid w:val="008C23B3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2D4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21D4F"/>
    <w:rsid w:val="00B30F55"/>
    <w:rsid w:val="00B3465F"/>
    <w:rsid w:val="00B349BB"/>
    <w:rsid w:val="00B40761"/>
    <w:rsid w:val="00B40E76"/>
    <w:rsid w:val="00B41051"/>
    <w:rsid w:val="00B4107C"/>
    <w:rsid w:val="00B427CB"/>
    <w:rsid w:val="00B42EE0"/>
    <w:rsid w:val="00B5114D"/>
    <w:rsid w:val="00B5233C"/>
    <w:rsid w:val="00B5318E"/>
    <w:rsid w:val="00B54232"/>
    <w:rsid w:val="00B555E8"/>
    <w:rsid w:val="00B56573"/>
    <w:rsid w:val="00B6158D"/>
    <w:rsid w:val="00B65814"/>
    <w:rsid w:val="00B8297F"/>
    <w:rsid w:val="00B83550"/>
    <w:rsid w:val="00B85E0A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0FF2"/>
    <w:rsid w:val="00BE407A"/>
    <w:rsid w:val="00BE4BCB"/>
    <w:rsid w:val="00BE7090"/>
    <w:rsid w:val="00BE7245"/>
    <w:rsid w:val="00BF03E4"/>
    <w:rsid w:val="00BF29C3"/>
    <w:rsid w:val="00BF2F24"/>
    <w:rsid w:val="00BF3355"/>
    <w:rsid w:val="00BF6D78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3929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02C7"/>
    <w:rsid w:val="00DE1E17"/>
    <w:rsid w:val="00DE41A0"/>
    <w:rsid w:val="00DF1F8D"/>
    <w:rsid w:val="00DF49C9"/>
    <w:rsid w:val="00DF6623"/>
    <w:rsid w:val="00DF7EA4"/>
    <w:rsid w:val="00E049B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23C6"/>
    <w:rsid w:val="00E463C2"/>
    <w:rsid w:val="00E509BD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Елена С. Баева</cp:lastModifiedBy>
  <cp:revision>19</cp:revision>
  <cp:lastPrinted>2013-10-29T05:04:00Z</cp:lastPrinted>
  <dcterms:created xsi:type="dcterms:W3CDTF">2012-05-05T07:22:00Z</dcterms:created>
  <dcterms:modified xsi:type="dcterms:W3CDTF">2015-10-27T09:59:00Z</dcterms:modified>
</cp:coreProperties>
</file>